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3C" w:rsidRDefault="00DA07DF" w:rsidP="004C656D">
      <w:pPr>
        <w:spacing w:line="276" w:lineRule="auto"/>
        <w:jc w:val="center"/>
        <w:rPr>
          <w:b/>
          <w:szCs w:val="24"/>
          <w:u w:val="single"/>
        </w:rPr>
      </w:pPr>
      <w:r>
        <w:rPr>
          <w:b/>
          <w:szCs w:val="24"/>
          <w:u w:val="single"/>
        </w:rPr>
        <w:t>Year 11 “Stepping Up Day”</w:t>
      </w:r>
    </w:p>
    <w:p w:rsidR="00DA07DF" w:rsidRDefault="00DA07DF" w:rsidP="00DA07DF">
      <w:pPr>
        <w:spacing w:line="276" w:lineRule="auto"/>
        <w:rPr>
          <w:szCs w:val="24"/>
        </w:rPr>
      </w:pPr>
      <w:r>
        <w:rPr>
          <w:szCs w:val="24"/>
        </w:rPr>
        <w:t>Dear Year 11 Parent/ Carer,</w:t>
      </w:r>
    </w:p>
    <w:p w:rsidR="00DA07DF" w:rsidRDefault="00DA07DF" w:rsidP="00DA07DF">
      <w:pPr>
        <w:spacing w:line="276" w:lineRule="auto"/>
        <w:rPr>
          <w:szCs w:val="24"/>
        </w:rPr>
      </w:pPr>
      <w:r>
        <w:rPr>
          <w:szCs w:val="24"/>
        </w:rPr>
        <w:t xml:space="preserve">At this important stage of Year 11, we are committed to fully supporting our students as they begin to prepare for the examination season and as they step up their revision. It is with this in mind that we are delighted to write with details of our “Year 11 Stepping </w:t>
      </w:r>
      <w:proofErr w:type="gramStart"/>
      <w:r>
        <w:rPr>
          <w:szCs w:val="24"/>
        </w:rPr>
        <w:t>Up</w:t>
      </w:r>
      <w:proofErr w:type="gramEnd"/>
      <w:r>
        <w:rPr>
          <w:szCs w:val="24"/>
        </w:rPr>
        <w:t xml:space="preserve"> Day” which takes place at the </w:t>
      </w:r>
      <w:proofErr w:type="spellStart"/>
      <w:r>
        <w:rPr>
          <w:szCs w:val="24"/>
        </w:rPr>
        <w:t>Touchbase</w:t>
      </w:r>
      <w:proofErr w:type="spellEnd"/>
      <w:r>
        <w:rPr>
          <w:szCs w:val="24"/>
        </w:rPr>
        <w:t xml:space="preserve"> Pears conference centre </w:t>
      </w:r>
      <w:r w:rsidR="00AB22C7">
        <w:rPr>
          <w:szCs w:val="24"/>
        </w:rPr>
        <w:t xml:space="preserve">in Selly Oak </w:t>
      </w:r>
      <w:r>
        <w:rPr>
          <w:szCs w:val="24"/>
        </w:rPr>
        <w:t>on Thursday March 22</w:t>
      </w:r>
      <w:r w:rsidRPr="00DA07DF">
        <w:rPr>
          <w:szCs w:val="24"/>
          <w:vertAlign w:val="superscript"/>
        </w:rPr>
        <w:t>nd</w:t>
      </w:r>
      <w:r>
        <w:rPr>
          <w:szCs w:val="24"/>
        </w:rPr>
        <w:t>.</w:t>
      </w:r>
    </w:p>
    <w:p w:rsidR="00114B59" w:rsidRDefault="00DA07DF" w:rsidP="00DA07DF">
      <w:pPr>
        <w:spacing w:line="276" w:lineRule="auto"/>
        <w:rPr>
          <w:szCs w:val="24"/>
        </w:rPr>
      </w:pPr>
      <w:r>
        <w:rPr>
          <w:szCs w:val="24"/>
        </w:rPr>
        <w:t xml:space="preserve">All Year 11 students will be off timetable on this day but need to arrive at school no later than 9.30am. We will then transport them on the </w:t>
      </w:r>
      <w:r w:rsidR="00AB22C7">
        <w:rPr>
          <w:szCs w:val="24"/>
        </w:rPr>
        <w:t xml:space="preserve">school </w:t>
      </w:r>
      <w:r>
        <w:rPr>
          <w:szCs w:val="24"/>
        </w:rPr>
        <w:t xml:space="preserve">minibus to </w:t>
      </w:r>
      <w:r w:rsidR="00AB22C7">
        <w:rPr>
          <w:szCs w:val="24"/>
        </w:rPr>
        <w:t xml:space="preserve">the conference centre in Selly Oak. The “Stepping </w:t>
      </w:r>
      <w:proofErr w:type="gramStart"/>
      <w:r w:rsidR="00AB22C7">
        <w:rPr>
          <w:szCs w:val="24"/>
        </w:rPr>
        <w:t>Up</w:t>
      </w:r>
      <w:proofErr w:type="gramEnd"/>
      <w:r w:rsidR="00AB22C7">
        <w:rPr>
          <w:szCs w:val="24"/>
        </w:rPr>
        <w:t xml:space="preserve"> Day” will run from 10am-2pm, students are welcome to depart directly from Selly Oak </w:t>
      </w:r>
      <w:r w:rsidR="00114B59">
        <w:rPr>
          <w:szCs w:val="24"/>
        </w:rPr>
        <w:t xml:space="preserve">at 2pm </w:t>
      </w:r>
      <w:r w:rsidR="00AB22C7">
        <w:rPr>
          <w:szCs w:val="24"/>
        </w:rPr>
        <w:t>if you agree to this on the consent form below.</w:t>
      </w:r>
      <w:r w:rsidR="00114B59">
        <w:rPr>
          <w:szCs w:val="24"/>
        </w:rPr>
        <w:t xml:space="preserve"> Morning refreshments will be provided for students on arrival, a lunch will also be provided free of charge.</w:t>
      </w:r>
      <w:r w:rsidR="001C3F61">
        <w:rPr>
          <w:szCs w:val="24"/>
        </w:rPr>
        <w:t xml:space="preserve"> </w:t>
      </w:r>
      <w:r w:rsidR="00013EBF">
        <w:rPr>
          <w:szCs w:val="24"/>
        </w:rPr>
        <w:t>The day will be informal and s</w:t>
      </w:r>
      <w:r w:rsidR="001C3F61">
        <w:rPr>
          <w:szCs w:val="24"/>
        </w:rPr>
        <w:t>tudents can wea</w:t>
      </w:r>
      <w:r w:rsidR="00013EBF">
        <w:rPr>
          <w:szCs w:val="24"/>
        </w:rPr>
        <w:t xml:space="preserve">r their own clothes. </w:t>
      </w:r>
    </w:p>
    <w:p w:rsidR="00114B59" w:rsidRDefault="001C3F61" w:rsidP="00DA07DF">
      <w:pPr>
        <w:spacing w:line="276" w:lineRule="auto"/>
        <w:rPr>
          <w:szCs w:val="24"/>
        </w:rPr>
      </w:pPr>
      <w:r>
        <w:rPr>
          <w:szCs w:val="24"/>
        </w:rPr>
        <w:t>The session</w:t>
      </w:r>
      <w:r w:rsidR="00114B59">
        <w:rPr>
          <w:szCs w:val="24"/>
        </w:rPr>
        <w:t xml:space="preserve"> will focus on a wide variety of areas which will help your child to achieve their potential in the final months of their time with us at Th</w:t>
      </w:r>
      <w:r w:rsidR="00A772DF">
        <w:rPr>
          <w:szCs w:val="24"/>
        </w:rPr>
        <w:t xml:space="preserve">e Edge. Details of revision/ </w:t>
      </w:r>
      <w:bookmarkStart w:id="0" w:name="_GoBack"/>
      <w:bookmarkEnd w:id="0"/>
      <w:r w:rsidR="00114B59">
        <w:rPr>
          <w:szCs w:val="24"/>
        </w:rPr>
        <w:t xml:space="preserve">holiday workshops </w:t>
      </w:r>
      <w:r w:rsidR="004B51F0">
        <w:rPr>
          <w:szCs w:val="24"/>
        </w:rPr>
        <w:t xml:space="preserve">and mentoring arrangements </w:t>
      </w:r>
      <w:r w:rsidR="00114B59">
        <w:rPr>
          <w:szCs w:val="24"/>
        </w:rPr>
        <w:t xml:space="preserve">will be shared with students during the day but we will also be working with the students on self-belief, </w:t>
      </w:r>
      <w:r w:rsidR="004B51F0">
        <w:rPr>
          <w:szCs w:val="24"/>
        </w:rPr>
        <w:t>revision techniques, teambuilding activities, ways to avoid stress, and general planning.</w:t>
      </w:r>
    </w:p>
    <w:p w:rsidR="00DA07DF" w:rsidRDefault="004B51F0" w:rsidP="004B51F0">
      <w:pPr>
        <w:spacing w:line="276" w:lineRule="auto"/>
        <w:rPr>
          <w:szCs w:val="24"/>
        </w:rPr>
      </w:pPr>
      <w:r>
        <w:rPr>
          <w:szCs w:val="24"/>
        </w:rPr>
        <w:t xml:space="preserve">We look forward to working with your child on “Stepping </w:t>
      </w:r>
      <w:proofErr w:type="gramStart"/>
      <w:r>
        <w:rPr>
          <w:szCs w:val="24"/>
        </w:rPr>
        <w:t>Up</w:t>
      </w:r>
      <w:proofErr w:type="gramEnd"/>
      <w:r>
        <w:rPr>
          <w:szCs w:val="24"/>
        </w:rPr>
        <w:t xml:space="preserve"> Day”- please contact me if you have any further questions regarding the day.</w:t>
      </w:r>
    </w:p>
    <w:p w:rsidR="004B51F0" w:rsidRPr="004B51F0" w:rsidRDefault="004B51F0" w:rsidP="004B51F0">
      <w:pPr>
        <w:spacing w:line="276" w:lineRule="auto"/>
        <w:rPr>
          <w:szCs w:val="24"/>
        </w:rPr>
      </w:pPr>
    </w:p>
    <w:p w:rsidR="00876B56" w:rsidRDefault="0066403C" w:rsidP="004C656D">
      <w:pPr>
        <w:spacing w:line="276" w:lineRule="auto"/>
        <w:jc w:val="both"/>
        <w:rPr>
          <w:szCs w:val="24"/>
        </w:rPr>
      </w:pPr>
      <w:r w:rsidRPr="004C656D">
        <w:rPr>
          <w:szCs w:val="24"/>
        </w:rPr>
        <w:t>Yours faithfully,</w:t>
      </w:r>
    </w:p>
    <w:p w:rsidR="004B51F0" w:rsidRPr="004C656D" w:rsidRDefault="004B51F0" w:rsidP="004C656D">
      <w:pPr>
        <w:spacing w:line="276" w:lineRule="auto"/>
        <w:jc w:val="both"/>
        <w:rPr>
          <w:szCs w:val="24"/>
        </w:rPr>
      </w:pPr>
    </w:p>
    <w:p w:rsidR="00C95105" w:rsidRDefault="004F76FD" w:rsidP="004C656D">
      <w:pPr>
        <w:spacing w:line="276" w:lineRule="auto"/>
        <w:jc w:val="both"/>
        <w:rPr>
          <w:szCs w:val="24"/>
        </w:rPr>
      </w:pPr>
      <w:r>
        <w:rPr>
          <w:szCs w:val="24"/>
        </w:rPr>
        <w:t>Andrew Wakefield</w:t>
      </w:r>
    </w:p>
    <w:p w:rsidR="00876B56" w:rsidRPr="004C656D" w:rsidRDefault="004F76FD" w:rsidP="004C656D">
      <w:pPr>
        <w:spacing w:line="276" w:lineRule="auto"/>
        <w:jc w:val="both"/>
        <w:rPr>
          <w:szCs w:val="24"/>
        </w:rPr>
      </w:pPr>
      <w:r>
        <w:rPr>
          <w:szCs w:val="24"/>
        </w:rPr>
        <w:t>Vice Principal</w:t>
      </w:r>
    </w:p>
    <w:p w:rsidR="004C656D" w:rsidRDefault="004C656D" w:rsidP="004C656D">
      <w:pPr>
        <w:jc w:val="center"/>
        <w:rPr>
          <w:b/>
          <w:bCs/>
        </w:rPr>
      </w:pPr>
      <w:r w:rsidRPr="00036C10">
        <w:rPr>
          <w:b/>
          <w:noProof/>
          <w:lang w:eastAsia="en-GB"/>
        </w:rPr>
        <w:drawing>
          <wp:inline distT="0" distB="0" distL="0" distR="0">
            <wp:extent cx="238125" cy="238125"/>
            <wp:effectExtent l="0" t="0" r="9525" b="9525"/>
            <wp:docPr id="2" name="Picture 2" descr="bs004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439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b/>
          <w:bCs/>
        </w:rPr>
        <w:t xml:space="preserve">- - - - - - - - - - - - - - - - - - - - - - - - - - - - - - - - - - - - - - - - - - - - - - - - - - - - - - - - - - - - - - - - - - - - - - - - - - - - - - - - - - - - - - </w:t>
      </w:r>
    </w:p>
    <w:p w:rsidR="008324B0" w:rsidRPr="004B51F0" w:rsidRDefault="004C656D" w:rsidP="004B51F0">
      <w:pPr>
        <w:spacing w:line="276" w:lineRule="auto"/>
        <w:jc w:val="center"/>
        <w:rPr>
          <w:b/>
          <w:szCs w:val="24"/>
          <w:u w:val="single"/>
        </w:rPr>
      </w:pPr>
      <w:r>
        <w:rPr>
          <w:b/>
          <w:szCs w:val="24"/>
          <w:u w:val="single"/>
        </w:rPr>
        <w:t>PLEASE RETURN THIS</w:t>
      </w:r>
      <w:r w:rsidRPr="004C656D">
        <w:rPr>
          <w:b/>
          <w:szCs w:val="24"/>
          <w:u w:val="single"/>
        </w:rPr>
        <w:t xml:space="preserve"> REPLY SLIP TO </w:t>
      </w:r>
      <w:r w:rsidR="00CE356C">
        <w:rPr>
          <w:b/>
          <w:szCs w:val="24"/>
          <w:u w:val="single"/>
        </w:rPr>
        <w:t xml:space="preserve">MR </w:t>
      </w:r>
      <w:r w:rsidR="00AB22C7">
        <w:rPr>
          <w:b/>
          <w:szCs w:val="24"/>
          <w:u w:val="single"/>
        </w:rPr>
        <w:t>WAKEFIELD via reception</w:t>
      </w:r>
    </w:p>
    <w:p w:rsidR="004C656D" w:rsidRDefault="004C656D" w:rsidP="004C656D">
      <w:pPr>
        <w:spacing w:line="276" w:lineRule="auto"/>
        <w:jc w:val="both"/>
        <w:rPr>
          <w:b/>
          <w:szCs w:val="24"/>
        </w:rPr>
      </w:pPr>
      <w:r w:rsidRPr="004C656D">
        <w:rPr>
          <w:szCs w:val="24"/>
        </w:rPr>
        <w:t>I give consent for my child:</w:t>
      </w:r>
      <w:r>
        <w:rPr>
          <w:szCs w:val="24"/>
        </w:rPr>
        <w:t xml:space="preserve"> ____________________________________________ F</w:t>
      </w:r>
      <w:r w:rsidRPr="004C656D">
        <w:rPr>
          <w:szCs w:val="24"/>
        </w:rPr>
        <w:t>orm</w:t>
      </w:r>
      <w:r>
        <w:rPr>
          <w:szCs w:val="24"/>
        </w:rPr>
        <w:t>:</w:t>
      </w:r>
      <w:r w:rsidR="00AB22C7">
        <w:rPr>
          <w:szCs w:val="24"/>
        </w:rPr>
        <w:t xml:space="preserve"> _________ to attend the “Year 11 Stepping </w:t>
      </w:r>
      <w:proofErr w:type="gramStart"/>
      <w:r w:rsidR="00AB22C7">
        <w:rPr>
          <w:szCs w:val="24"/>
        </w:rPr>
        <w:t>Up</w:t>
      </w:r>
      <w:proofErr w:type="gramEnd"/>
      <w:r w:rsidR="00AB22C7">
        <w:rPr>
          <w:szCs w:val="24"/>
        </w:rPr>
        <w:t xml:space="preserve"> Day”</w:t>
      </w:r>
      <w:r w:rsidRPr="004C656D">
        <w:rPr>
          <w:szCs w:val="24"/>
        </w:rPr>
        <w:t xml:space="preserve"> </w:t>
      </w:r>
      <w:r w:rsidR="00876B56">
        <w:rPr>
          <w:szCs w:val="24"/>
        </w:rPr>
        <w:t>on</w:t>
      </w:r>
      <w:r w:rsidRPr="004C656D">
        <w:rPr>
          <w:szCs w:val="24"/>
        </w:rPr>
        <w:t xml:space="preserve"> </w:t>
      </w:r>
      <w:r w:rsidR="00AB22C7">
        <w:rPr>
          <w:b/>
          <w:szCs w:val="24"/>
        </w:rPr>
        <w:t>Thursday March 22</w:t>
      </w:r>
      <w:r w:rsidR="00AB22C7" w:rsidRPr="00AB22C7">
        <w:rPr>
          <w:b/>
          <w:szCs w:val="24"/>
          <w:vertAlign w:val="superscript"/>
        </w:rPr>
        <w:t>nd</w:t>
      </w:r>
    </w:p>
    <w:p w:rsidR="00AB22C7" w:rsidRDefault="00AB22C7" w:rsidP="004C656D">
      <w:pPr>
        <w:spacing w:line="276" w:lineRule="auto"/>
        <w:jc w:val="both"/>
        <w:rPr>
          <w:b/>
          <w:szCs w:val="24"/>
        </w:rPr>
      </w:pPr>
      <w:r>
        <w:rPr>
          <w:b/>
          <w:szCs w:val="24"/>
        </w:rPr>
        <w:t xml:space="preserve">Please tick here if you give consent for your child to depart directly from </w:t>
      </w:r>
      <w:proofErr w:type="spellStart"/>
      <w:r>
        <w:rPr>
          <w:b/>
          <w:szCs w:val="24"/>
        </w:rPr>
        <w:t>Touchbase</w:t>
      </w:r>
      <w:proofErr w:type="spellEnd"/>
      <w:r>
        <w:rPr>
          <w:b/>
          <w:szCs w:val="24"/>
        </w:rPr>
        <w:t xml:space="preserve"> Pears on the Bristol Road in Selly Oak at 2pm: ⃝</w:t>
      </w:r>
    </w:p>
    <w:p w:rsidR="004C656D" w:rsidRPr="004C656D" w:rsidRDefault="004C656D" w:rsidP="004C656D">
      <w:pPr>
        <w:spacing w:line="276" w:lineRule="auto"/>
        <w:jc w:val="both"/>
        <w:rPr>
          <w:szCs w:val="24"/>
        </w:rPr>
      </w:pPr>
      <w:r w:rsidRPr="004C656D">
        <w:rPr>
          <w:szCs w:val="24"/>
        </w:rPr>
        <w:t>Signed: _______________________________________________ (Parent/carer)</w:t>
      </w:r>
    </w:p>
    <w:p w:rsidR="004C656D" w:rsidRPr="004C656D" w:rsidRDefault="004C656D" w:rsidP="004C656D">
      <w:pPr>
        <w:spacing w:line="276" w:lineRule="auto"/>
        <w:jc w:val="both"/>
        <w:rPr>
          <w:szCs w:val="24"/>
        </w:rPr>
      </w:pPr>
      <w:r w:rsidRPr="004C656D">
        <w:rPr>
          <w:szCs w:val="24"/>
        </w:rPr>
        <w:t>Print name: ____________________________________________ (Parent/carer)</w:t>
      </w:r>
    </w:p>
    <w:p w:rsidR="004C656D" w:rsidRDefault="005856F6" w:rsidP="004C656D">
      <w:pPr>
        <w:spacing w:line="276" w:lineRule="auto"/>
        <w:jc w:val="both"/>
        <w:rPr>
          <w:szCs w:val="24"/>
        </w:rPr>
      </w:pPr>
      <w:r>
        <w:rPr>
          <w:szCs w:val="24"/>
        </w:rPr>
        <w:t xml:space="preserve">Date: ______________     </w:t>
      </w:r>
      <w:r w:rsidR="00562861">
        <w:rPr>
          <w:szCs w:val="24"/>
        </w:rPr>
        <w:t>Telephone: ____________________________________________</w:t>
      </w:r>
    </w:p>
    <w:p w:rsidR="004C656D" w:rsidRPr="004C656D" w:rsidRDefault="004C656D" w:rsidP="004C656D">
      <w:pPr>
        <w:spacing w:line="276" w:lineRule="auto"/>
        <w:jc w:val="both"/>
        <w:rPr>
          <w:b/>
          <w:i/>
          <w:szCs w:val="24"/>
        </w:rPr>
      </w:pPr>
      <w:r w:rsidRPr="004C656D">
        <w:rPr>
          <w:b/>
          <w:i/>
          <w:szCs w:val="24"/>
        </w:rPr>
        <w:t>Please indicate below whether your child has any medical or dietary requirements we need to be aware of.</w:t>
      </w:r>
    </w:p>
    <w:p w:rsidR="004C656D" w:rsidRPr="004C656D" w:rsidRDefault="004C656D" w:rsidP="004C656D">
      <w:pPr>
        <w:spacing w:line="360" w:lineRule="auto"/>
        <w:jc w:val="both"/>
        <w:rPr>
          <w:szCs w:val="24"/>
        </w:rPr>
      </w:pPr>
      <w:r>
        <w:rPr>
          <w:szCs w:val="24"/>
        </w:rPr>
        <w:t>______________________________________________________________________________________________________________________________________________________________________________________________</w:t>
      </w:r>
    </w:p>
    <w:sectPr w:rsidR="004C656D" w:rsidRPr="004C656D" w:rsidSect="004C656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AA" w:rsidRDefault="00F25EAA" w:rsidP="00617023">
      <w:pPr>
        <w:spacing w:after="0" w:line="240" w:lineRule="auto"/>
      </w:pPr>
      <w:r>
        <w:separator/>
      </w:r>
    </w:p>
  </w:endnote>
  <w:endnote w:type="continuationSeparator" w:id="0">
    <w:p w:rsidR="00F25EAA" w:rsidRDefault="00F25EAA" w:rsidP="0061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Footer"/>
      <w:jc w:val="center"/>
    </w:pPr>
    <w:r>
      <w:t>The Edge Academy, 946 Bristol Road South, Northfield, Birmingham B31 2LQ</w:t>
    </w:r>
  </w:p>
  <w:p w:rsidR="00617023" w:rsidRDefault="00617023" w:rsidP="00617023">
    <w:pPr>
      <w:pStyle w:val="Footer"/>
      <w:jc w:val="center"/>
    </w:pPr>
    <w:r>
      <w:t xml:space="preserve">Tel: 0121 </w:t>
    </w:r>
    <w:r w:rsidRPr="00617023">
      <w:rPr>
        <w:rFonts w:ascii="Calibri" w:hAnsi="Calibri"/>
      </w:rPr>
      <w:t xml:space="preserve">533 </w:t>
    </w:r>
    <w:proofErr w:type="gramStart"/>
    <w:r w:rsidRPr="00617023">
      <w:rPr>
        <w:rFonts w:ascii="Calibri" w:hAnsi="Calibri"/>
      </w:rPr>
      <w:t>5858</w:t>
    </w:r>
    <w:r>
      <w:t xml:space="preserve">  email</w:t>
    </w:r>
    <w:proofErr w:type="gramEnd"/>
    <w:r>
      <w:t>: info@theedgeacademy.co.uk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AA" w:rsidRDefault="00F25EAA" w:rsidP="00617023">
      <w:pPr>
        <w:spacing w:after="0" w:line="240" w:lineRule="auto"/>
      </w:pPr>
      <w:r>
        <w:separator/>
      </w:r>
    </w:p>
  </w:footnote>
  <w:footnote w:type="continuationSeparator" w:id="0">
    <w:p w:rsidR="00F25EAA" w:rsidRDefault="00F25EAA" w:rsidP="0061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F6" w:rsidRDefault="005856F6" w:rsidP="00617023">
    <w:pPr>
      <w:pStyle w:val="Header"/>
      <w:ind w:left="720"/>
    </w:pPr>
  </w:p>
  <w:p w:rsidR="005856F6" w:rsidRDefault="005856F6" w:rsidP="00617023">
    <w:pPr>
      <w:pStyle w:val="Header"/>
      <w:ind w:left="720"/>
    </w:pPr>
  </w:p>
  <w:p w:rsidR="005856F6" w:rsidRDefault="005856F6" w:rsidP="00617023">
    <w:pPr>
      <w:pStyle w:val="Header"/>
      <w:ind w:left="720"/>
    </w:pPr>
  </w:p>
  <w:p w:rsidR="00617023" w:rsidRDefault="00617023" w:rsidP="00617023">
    <w:pPr>
      <w:pStyle w:val="Header"/>
      <w:ind w:left="720"/>
    </w:pPr>
    <w:r>
      <w:rPr>
        <w:noProof/>
        <w:lang w:eastAsia="en-GB"/>
      </w:rPr>
      <w:drawing>
        <wp:anchor distT="0" distB="0" distL="114300" distR="114300" simplePos="0" relativeHeight="251659264" behindDoc="0" locked="0" layoutInCell="1" allowOverlap="1">
          <wp:simplePos x="0" y="0"/>
          <wp:positionH relativeFrom="margin">
            <wp:posOffset>4772025</wp:posOffset>
          </wp:positionH>
          <wp:positionV relativeFrom="topMargin">
            <wp:align>bottom</wp:align>
          </wp:positionV>
          <wp:extent cx="1266825" cy="725805"/>
          <wp:effectExtent l="0" t="0" r="9525" b="0"/>
          <wp:wrapTight wrapText="bothSides">
            <wp:wrapPolygon edited="0">
              <wp:start x="0" y="0"/>
              <wp:lineTo x="0" y="20976"/>
              <wp:lineTo x="21438" y="2097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_Academy_Logo light 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258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23"/>
    <w:rsid w:val="00013EBF"/>
    <w:rsid w:val="000307E3"/>
    <w:rsid w:val="00071F5E"/>
    <w:rsid w:val="000F76B7"/>
    <w:rsid w:val="00114B59"/>
    <w:rsid w:val="001C3F61"/>
    <w:rsid w:val="0026575A"/>
    <w:rsid w:val="00285048"/>
    <w:rsid w:val="00353F7C"/>
    <w:rsid w:val="00394D93"/>
    <w:rsid w:val="00402957"/>
    <w:rsid w:val="004A6B83"/>
    <w:rsid w:val="004B51F0"/>
    <w:rsid w:val="004C656D"/>
    <w:rsid w:val="004D16B4"/>
    <w:rsid w:val="004F76FD"/>
    <w:rsid w:val="00510EB2"/>
    <w:rsid w:val="00562861"/>
    <w:rsid w:val="005766EC"/>
    <w:rsid w:val="00583837"/>
    <w:rsid w:val="005856F6"/>
    <w:rsid w:val="00587AEF"/>
    <w:rsid w:val="00617023"/>
    <w:rsid w:val="0066403C"/>
    <w:rsid w:val="0071451C"/>
    <w:rsid w:val="00736552"/>
    <w:rsid w:val="007D13B8"/>
    <w:rsid w:val="007F25F8"/>
    <w:rsid w:val="008324B0"/>
    <w:rsid w:val="008633C8"/>
    <w:rsid w:val="00876B56"/>
    <w:rsid w:val="00A772DF"/>
    <w:rsid w:val="00AB22C7"/>
    <w:rsid w:val="00AD1C98"/>
    <w:rsid w:val="00B66260"/>
    <w:rsid w:val="00BA395C"/>
    <w:rsid w:val="00C303C2"/>
    <w:rsid w:val="00C47FFC"/>
    <w:rsid w:val="00C95105"/>
    <w:rsid w:val="00CA02FA"/>
    <w:rsid w:val="00CE356C"/>
    <w:rsid w:val="00CE390D"/>
    <w:rsid w:val="00CF6496"/>
    <w:rsid w:val="00D85FDC"/>
    <w:rsid w:val="00DA07DF"/>
    <w:rsid w:val="00E46E77"/>
    <w:rsid w:val="00EE33FC"/>
    <w:rsid w:val="00F25B2E"/>
    <w:rsid w:val="00F25EAA"/>
    <w:rsid w:val="00F27190"/>
    <w:rsid w:val="00FB3F26"/>
    <w:rsid w:val="00FC76BD"/>
    <w:rsid w:val="00FD6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C35A8"/>
  <w15:chartTrackingRefBased/>
  <w15:docId w15:val="{B4B944CD-E44F-4083-8C5F-9417B61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23"/>
  </w:style>
  <w:style w:type="paragraph" w:styleId="Footer">
    <w:name w:val="footer"/>
    <w:basedOn w:val="Normal"/>
    <w:link w:val="FooterChar"/>
    <w:uiPriority w:val="99"/>
    <w:unhideWhenUsed/>
    <w:rsid w:val="0061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23"/>
  </w:style>
  <w:style w:type="paragraph" w:styleId="BalloonText">
    <w:name w:val="Balloon Text"/>
    <w:basedOn w:val="Normal"/>
    <w:link w:val="BalloonTextChar"/>
    <w:uiPriority w:val="99"/>
    <w:semiHidden/>
    <w:unhideWhenUsed/>
    <w:rsid w:val="0061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23"/>
    <w:rPr>
      <w:rFonts w:ascii="Segoe UI" w:hAnsi="Segoe UI" w:cs="Segoe UI"/>
      <w:sz w:val="18"/>
      <w:szCs w:val="18"/>
    </w:rPr>
  </w:style>
  <w:style w:type="character" w:styleId="CommentReference">
    <w:name w:val="annotation reference"/>
    <w:basedOn w:val="DefaultParagraphFont"/>
    <w:uiPriority w:val="99"/>
    <w:semiHidden/>
    <w:unhideWhenUsed/>
    <w:rsid w:val="00510EB2"/>
    <w:rPr>
      <w:sz w:val="16"/>
      <w:szCs w:val="16"/>
    </w:rPr>
  </w:style>
  <w:style w:type="paragraph" w:styleId="CommentText">
    <w:name w:val="annotation text"/>
    <w:basedOn w:val="Normal"/>
    <w:link w:val="CommentTextChar"/>
    <w:uiPriority w:val="99"/>
    <w:semiHidden/>
    <w:unhideWhenUsed/>
    <w:rsid w:val="00510EB2"/>
    <w:pPr>
      <w:spacing w:line="240" w:lineRule="auto"/>
    </w:pPr>
    <w:rPr>
      <w:sz w:val="20"/>
      <w:szCs w:val="20"/>
    </w:rPr>
  </w:style>
  <w:style w:type="character" w:customStyle="1" w:styleId="CommentTextChar">
    <w:name w:val="Comment Text Char"/>
    <w:basedOn w:val="DefaultParagraphFont"/>
    <w:link w:val="CommentText"/>
    <w:uiPriority w:val="99"/>
    <w:semiHidden/>
    <w:rsid w:val="00510EB2"/>
    <w:rPr>
      <w:sz w:val="20"/>
      <w:szCs w:val="20"/>
    </w:rPr>
  </w:style>
  <w:style w:type="paragraph" w:styleId="CommentSubject">
    <w:name w:val="annotation subject"/>
    <w:basedOn w:val="CommentText"/>
    <w:next w:val="CommentText"/>
    <w:link w:val="CommentSubjectChar"/>
    <w:uiPriority w:val="99"/>
    <w:semiHidden/>
    <w:unhideWhenUsed/>
    <w:rsid w:val="00510EB2"/>
    <w:rPr>
      <w:b/>
      <w:bCs/>
    </w:rPr>
  </w:style>
  <w:style w:type="character" w:customStyle="1" w:styleId="CommentSubjectChar">
    <w:name w:val="Comment Subject Char"/>
    <w:basedOn w:val="CommentTextChar"/>
    <w:link w:val="CommentSubject"/>
    <w:uiPriority w:val="99"/>
    <w:semiHidden/>
    <w:rsid w:val="00510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638608">
      <w:bodyDiv w:val="1"/>
      <w:marLeft w:val="0"/>
      <w:marRight w:val="0"/>
      <w:marTop w:val="0"/>
      <w:marBottom w:val="0"/>
      <w:divBdr>
        <w:top w:val="none" w:sz="0" w:space="0" w:color="auto"/>
        <w:left w:val="none" w:sz="0" w:space="0" w:color="auto"/>
        <w:bottom w:val="none" w:sz="0" w:space="0" w:color="auto"/>
        <w:right w:val="none" w:sz="0" w:space="0" w:color="auto"/>
      </w:divBdr>
    </w:div>
    <w:div w:id="19125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POC</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Andrew Wakefield</cp:lastModifiedBy>
  <cp:revision>2</cp:revision>
  <cp:lastPrinted>2017-02-02T13:44:00Z</cp:lastPrinted>
  <dcterms:created xsi:type="dcterms:W3CDTF">2018-03-13T20:46:00Z</dcterms:created>
  <dcterms:modified xsi:type="dcterms:W3CDTF">2018-03-13T20:46:00Z</dcterms:modified>
</cp:coreProperties>
</file>